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DF" w:rsidRPr="00AA2036" w:rsidRDefault="008C32DF" w:rsidP="000C4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Budapest Főváros VIII. kerület Józsefvárosi Polgármesteri Hivatal</w:t>
      </w:r>
    </w:p>
    <w:p w:rsidR="008C32DF" w:rsidRPr="00AA2036" w:rsidRDefault="008C32DF" w:rsidP="008C32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A2036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AA2036">
        <w:rPr>
          <w:rFonts w:ascii="Times New Roman" w:eastAsia="Times New Roman" w:hAnsi="Times New Roman" w:cs="Times New Roman"/>
          <w:lang w:eastAsia="hu-HU"/>
        </w:rPr>
        <w:t xml:space="preserve"> "Közszolgálati tisztviselőkről szóló" 2011. évi CXCIX. törvény 45. § (1) bekezdése alapján </w:t>
      </w:r>
    </w:p>
    <w:p w:rsidR="008C32DF" w:rsidRPr="00AA2036" w:rsidRDefault="008C32DF" w:rsidP="008C32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A2036">
        <w:rPr>
          <w:rFonts w:ascii="Times New Roman" w:eastAsia="Times New Roman" w:hAnsi="Times New Roman" w:cs="Times New Roman"/>
          <w:lang w:eastAsia="hu-HU"/>
        </w:rPr>
        <w:t>pályázatot</w:t>
      </w:r>
      <w:proofErr w:type="gramEnd"/>
      <w:r w:rsidRPr="00AA2036">
        <w:rPr>
          <w:rFonts w:ascii="Times New Roman" w:eastAsia="Times New Roman" w:hAnsi="Times New Roman" w:cs="Times New Roman"/>
          <w:lang w:eastAsia="hu-HU"/>
        </w:rPr>
        <w:t xml:space="preserve"> hirdet</w:t>
      </w:r>
    </w:p>
    <w:p w:rsidR="008C32DF" w:rsidRPr="00AA2036" w:rsidRDefault="008C32DF" w:rsidP="008C32DF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 xml:space="preserve">Budapest Főváros VIII. kerület Józsefvárosi Polgármesteri Hivatal </w:t>
      </w: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="00960B8B">
        <w:rPr>
          <w:rFonts w:ascii="Times New Roman" w:eastAsia="Times New Roman" w:hAnsi="Times New Roman" w:cs="Times New Roman"/>
          <w:b/>
          <w:bCs/>
          <w:lang w:eastAsia="hu-HU"/>
        </w:rPr>
        <w:t>Jegyzői Kabinet</w:t>
      </w: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960B8B">
        <w:rPr>
          <w:rFonts w:ascii="Times New Roman" w:eastAsia="Times New Roman" w:hAnsi="Times New Roman" w:cs="Times New Roman"/>
          <w:b/>
          <w:bCs/>
          <w:lang w:eastAsia="hu-HU"/>
        </w:rPr>
        <w:t>Jogi</w:t>
      </w: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 xml:space="preserve"> Iroda</w:t>
      </w: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="00960B8B">
        <w:rPr>
          <w:rFonts w:ascii="Times New Roman" w:eastAsia="Times New Roman" w:hAnsi="Times New Roman" w:cs="Times New Roman"/>
          <w:b/>
          <w:bCs/>
          <w:lang w:eastAsia="hu-HU"/>
        </w:rPr>
        <w:t>jogi ügyintéző</w:t>
      </w:r>
    </w:p>
    <w:p w:rsidR="008C32DF" w:rsidRPr="00AA2036" w:rsidRDefault="008C32DF" w:rsidP="008C32DF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A2036">
        <w:rPr>
          <w:rFonts w:ascii="Times New Roman" w:eastAsia="Times New Roman" w:hAnsi="Times New Roman" w:cs="Times New Roman"/>
          <w:bCs/>
          <w:lang w:eastAsia="hu-HU"/>
        </w:rPr>
        <w:t>munkakör</w:t>
      </w:r>
      <w:proofErr w:type="gramEnd"/>
      <w:r w:rsidRPr="00AA2036">
        <w:rPr>
          <w:rFonts w:ascii="Times New Roman" w:eastAsia="Times New Roman" w:hAnsi="Times New Roman" w:cs="Times New Roman"/>
          <w:bCs/>
          <w:lang w:eastAsia="hu-HU"/>
        </w:rPr>
        <w:t xml:space="preserve"> betöltésére. 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A közszolgálati jogviszony időtartama: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A2036">
        <w:rPr>
          <w:rFonts w:ascii="Times New Roman" w:eastAsia="Times New Roman" w:hAnsi="Times New Roman" w:cs="Times New Roman"/>
          <w:lang w:eastAsia="hu-HU"/>
        </w:rPr>
        <w:t>határozatlan</w:t>
      </w:r>
      <w:proofErr w:type="gramEnd"/>
      <w:r w:rsidRPr="00AA2036">
        <w:rPr>
          <w:rFonts w:ascii="Times New Roman" w:eastAsia="Times New Roman" w:hAnsi="Times New Roman" w:cs="Times New Roman"/>
          <w:lang w:eastAsia="hu-HU"/>
        </w:rPr>
        <w:t xml:space="preserve"> idejű közszolgálati jogviszony </w:t>
      </w:r>
    </w:p>
    <w:p w:rsidR="008C32DF" w:rsidRPr="00AA2036" w:rsidRDefault="008C32DF" w:rsidP="00E5370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 xml:space="preserve">Foglalkoztatás jellege: </w:t>
      </w:r>
      <w:bookmarkStart w:id="0" w:name="_GoBack"/>
      <w:bookmarkEnd w:id="0"/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Teljes munkaidő 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munkavégzés helye: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Budapest, 1082 Budapest, Baross utca 63-67. 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29/2012. (III. 7.) Korm. rendelet 1. számú melléklet </w:t>
      </w:r>
      <w:r w:rsidR="00960B8B">
        <w:rPr>
          <w:rFonts w:ascii="Times New Roman" w:eastAsia="Times New Roman" w:hAnsi="Times New Roman" w:cs="Times New Roman"/>
          <w:lang w:eastAsia="hu-HU"/>
        </w:rPr>
        <w:t>22</w:t>
      </w:r>
      <w:r w:rsidRPr="00AA2036">
        <w:rPr>
          <w:rFonts w:ascii="Times New Roman" w:eastAsia="Times New Roman" w:hAnsi="Times New Roman" w:cs="Times New Roman"/>
          <w:lang w:eastAsia="hu-HU"/>
        </w:rPr>
        <w:t>. pont „</w:t>
      </w:r>
      <w:r w:rsidR="00960B8B">
        <w:rPr>
          <w:rFonts w:ascii="Times New Roman" w:eastAsia="Times New Roman" w:hAnsi="Times New Roman" w:cs="Times New Roman"/>
          <w:lang w:eastAsia="hu-HU"/>
        </w:rPr>
        <w:t>Jogi és perképviseleti fel</w:t>
      </w:r>
      <w:r w:rsidR="00F804A5" w:rsidRPr="00AA2036">
        <w:rPr>
          <w:rFonts w:ascii="Times New Roman" w:eastAsia="Times New Roman" w:hAnsi="Times New Roman" w:cs="Times New Roman"/>
          <w:lang w:eastAsia="hu-HU"/>
        </w:rPr>
        <w:t>adatkör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” 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munkakörhöz tartozó főbb tevékenységi körök:</w:t>
      </w:r>
    </w:p>
    <w:p w:rsidR="00960B8B" w:rsidRPr="00276354" w:rsidRDefault="00960B8B" w:rsidP="00960B8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76354">
        <w:rPr>
          <w:rFonts w:ascii="Times New Roman" w:eastAsia="Times New Roman" w:hAnsi="Times New Roman" w:cs="Times New Roman"/>
          <w:lang w:eastAsia="hu-HU"/>
        </w:rPr>
        <w:t>Az Önkormányzat és a Polgármesteri Hivatal működéséhez kapcsolódó általános jogi feladatok, így különösen képviselő-testületi, bizottsági előterjesztések jogi kontrollja, szerződések előkészítése és jogi szignálása, jogi állásfoglalás nyújtása, elsődlegesen polgári jogi, államháztartás joga és vagyonjog területeken, belső szabályozási, kodifikációs, jogalkotási feladatok ellátása.</w:t>
      </w:r>
    </w:p>
    <w:p w:rsidR="008C32DF" w:rsidRPr="00AA2036" w:rsidRDefault="008C32DF" w:rsidP="008C32D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Jogállás, illetmény és juttatások: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jogállásra, az illetmény megállapítására és a juttatásokra a "Közszolgálati tisztviselők jogállásáról szóló" 2011. évi CXCIX. törvény, valamint </w:t>
      </w:r>
      <w:proofErr w:type="gramStart"/>
      <w:r w:rsidRPr="00AA2036">
        <w:rPr>
          <w:rFonts w:ascii="Times New Roman" w:eastAsia="Times New Roman" w:hAnsi="Times New Roman" w:cs="Times New Roman"/>
          <w:lang w:eastAsia="hu-HU"/>
        </w:rPr>
        <w:t>a(</w:t>
      </w:r>
      <w:proofErr w:type="gramEnd"/>
      <w:r w:rsidRPr="00AA2036">
        <w:rPr>
          <w:rFonts w:ascii="Times New Roman" w:eastAsia="Times New Roman" w:hAnsi="Times New Roman" w:cs="Times New Roman"/>
          <w:lang w:eastAsia="hu-HU"/>
        </w:rPr>
        <w:t>z) vonatkozó helyi rendelet, és a Közszolgálati Szabály</w:t>
      </w:r>
      <w:r w:rsidR="000C44E4" w:rsidRPr="00AA2036">
        <w:rPr>
          <w:rFonts w:ascii="Times New Roman" w:eastAsia="Times New Roman" w:hAnsi="Times New Roman" w:cs="Times New Roman"/>
          <w:lang w:eastAsia="hu-HU"/>
        </w:rPr>
        <w:t>zat rendelkezései az irányadók.</w:t>
      </w:r>
    </w:p>
    <w:p w:rsidR="008C32DF" w:rsidRPr="00AA2036" w:rsidRDefault="008C32DF" w:rsidP="00E5370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Pályázati feltételek:</w:t>
      </w:r>
    </w:p>
    <w:p w:rsidR="008C32DF" w:rsidRPr="00AA2036" w:rsidRDefault="008C32DF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>Magyar állampolgárság,</w:t>
      </w:r>
    </w:p>
    <w:p w:rsidR="008C32DF" w:rsidRPr="00AA2036" w:rsidRDefault="008C32DF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>Cselekvőképesség,</w:t>
      </w:r>
    </w:p>
    <w:p w:rsidR="008C32DF" w:rsidRPr="00AA2036" w:rsidRDefault="008C32DF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>Büntetlen előélet,</w:t>
      </w:r>
    </w:p>
    <w:p w:rsidR="008C32DF" w:rsidRPr="00AA2036" w:rsidRDefault="008C32DF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="00960B8B">
        <w:rPr>
          <w:rFonts w:ascii="Times New Roman" w:eastAsia="Times New Roman" w:hAnsi="Times New Roman" w:cs="Times New Roman"/>
          <w:lang w:eastAsia="hu-HU"/>
        </w:rPr>
        <w:t>Egyetem, jogász végzettség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8C32DF" w:rsidRPr="00AA2036" w:rsidRDefault="008C32DF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Felhasználói szintű MS Office (irodai alkalmazások), </w:t>
      </w:r>
    </w:p>
    <w:p w:rsidR="008C32DF" w:rsidRPr="00AA2036" w:rsidRDefault="008C32DF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>Vagyonnyilatko</w:t>
      </w:r>
      <w:r w:rsidR="00F35CD5" w:rsidRPr="00AA2036">
        <w:rPr>
          <w:rFonts w:ascii="Times New Roman" w:eastAsia="Times New Roman" w:hAnsi="Times New Roman" w:cs="Times New Roman"/>
          <w:lang w:eastAsia="hu-HU"/>
        </w:rPr>
        <w:t>zat tételi eljárás lefolytatása</w:t>
      </w:r>
    </w:p>
    <w:p w:rsidR="008C32DF" w:rsidRPr="00AA2036" w:rsidRDefault="008C32DF" w:rsidP="008C32DF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A pályázat elbírálásánál előnyt jelent:</w:t>
      </w:r>
    </w:p>
    <w:p w:rsidR="006815E2" w:rsidRPr="006815E2" w:rsidRDefault="00960B8B" w:rsidP="006815E2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1-3 év közigazgatási területen szerzett gyakorlat</w:t>
      </w:r>
    </w:p>
    <w:p w:rsidR="00960B8B" w:rsidRDefault="00960B8B" w:rsidP="000C44E4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Közigazgatási Szakvizsga</w:t>
      </w:r>
    </w:p>
    <w:p w:rsidR="006815E2" w:rsidRPr="00AA2036" w:rsidRDefault="006815E2" w:rsidP="000C44E4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>Pályakezdők jelentkezését is várjuk</w:t>
      </w:r>
    </w:p>
    <w:p w:rsidR="008C32DF" w:rsidRPr="00AA2036" w:rsidRDefault="008C32DF" w:rsidP="000C44E4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A pályázat részeként benyújtandó iratok, igazolások:</w:t>
      </w:r>
    </w:p>
    <w:p w:rsidR="008C32DF" w:rsidRPr="00AA2036" w:rsidRDefault="008C32DF" w:rsidP="000C44E4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három hónapnál nem régebbi erkölcsi bizonyítvány </w:t>
      </w:r>
    </w:p>
    <w:p w:rsidR="008C32DF" w:rsidRPr="00AA2036" w:rsidRDefault="008C32DF" w:rsidP="000C44E4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45/2012. (III. 20.) Korm. rendelet 1. melléklete szerinti részletes szakmai önéletrajz, mely tartalmazza: a jelentkező legfontosabb személyi adatait, eddigi munkaköreinek, tevékenységének leírását; jelenlegi munkakörét, beosztását </w:t>
      </w:r>
    </w:p>
    <w:p w:rsidR="008C32DF" w:rsidRPr="00AA2036" w:rsidRDefault="008C32DF" w:rsidP="000C44E4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képesítést igazoló dokumentumok másolata </w:t>
      </w:r>
    </w:p>
    <w:p w:rsidR="008C32DF" w:rsidRPr="00AA2036" w:rsidRDefault="008C32DF" w:rsidP="008C32DF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munkakör betölthetőségének időpontja:</w:t>
      </w:r>
    </w:p>
    <w:p w:rsidR="008C32DF" w:rsidRPr="00AA2036" w:rsidRDefault="008C32DF" w:rsidP="008C32D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munkakör a pályázatok elbírálását követően azonnal betölthető. </w:t>
      </w:r>
    </w:p>
    <w:p w:rsidR="008C32DF" w:rsidRPr="00AA2036" w:rsidRDefault="008C32DF" w:rsidP="008C32DF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pályázat benyújtásának határideje: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 </w:t>
      </w:r>
      <w:r w:rsidR="00B47695" w:rsidRPr="00AA2036">
        <w:rPr>
          <w:rFonts w:ascii="Times New Roman" w:eastAsia="Times New Roman" w:hAnsi="Times New Roman" w:cs="Times New Roman"/>
          <w:lang w:eastAsia="hu-HU"/>
        </w:rPr>
        <w:t xml:space="preserve">2019. </w:t>
      </w:r>
      <w:r w:rsidR="006815E2">
        <w:rPr>
          <w:rFonts w:ascii="Times New Roman" w:eastAsia="Times New Roman" w:hAnsi="Times New Roman" w:cs="Times New Roman"/>
          <w:lang w:eastAsia="hu-HU"/>
        </w:rPr>
        <w:t>augusztus</w:t>
      </w:r>
      <w:r w:rsidR="000F055B">
        <w:rPr>
          <w:rFonts w:ascii="Times New Roman" w:eastAsia="Times New Roman" w:hAnsi="Times New Roman" w:cs="Times New Roman"/>
          <w:lang w:eastAsia="hu-HU"/>
        </w:rPr>
        <w:t xml:space="preserve"> </w:t>
      </w:r>
      <w:r w:rsidR="00276354">
        <w:rPr>
          <w:rFonts w:ascii="Times New Roman" w:eastAsia="Times New Roman" w:hAnsi="Times New Roman" w:cs="Times New Roman"/>
          <w:lang w:eastAsia="hu-HU"/>
        </w:rPr>
        <w:t>04</w:t>
      </w:r>
      <w:r w:rsidR="00A847FF">
        <w:rPr>
          <w:rFonts w:ascii="Times New Roman" w:eastAsia="Times New Roman" w:hAnsi="Times New Roman" w:cs="Times New Roman"/>
          <w:lang w:eastAsia="hu-HU"/>
        </w:rPr>
        <w:t>.</w:t>
      </w:r>
    </w:p>
    <w:p w:rsidR="008C32DF" w:rsidRPr="00AA2036" w:rsidRDefault="008C32DF" w:rsidP="008C32D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pályázati kiírással kapcsolatosan további információt </w:t>
      </w:r>
      <w:r w:rsidR="006815E2">
        <w:rPr>
          <w:rFonts w:ascii="Times New Roman" w:eastAsia="Times New Roman" w:hAnsi="Times New Roman" w:cs="Times New Roman"/>
          <w:lang w:eastAsia="hu-HU"/>
        </w:rPr>
        <w:t>dr. Kiss Marietta jogi ir</w:t>
      </w:r>
      <w:r w:rsidR="00063644" w:rsidRPr="00AA2036">
        <w:rPr>
          <w:rFonts w:ascii="Times New Roman" w:eastAsia="Times New Roman" w:hAnsi="Times New Roman" w:cs="Times New Roman"/>
          <w:lang w:eastAsia="hu-HU"/>
        </w:rPr>
        <w:t>odavezető nyújt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 a 459-2</w:t>
      </w:r>
      <w:r w:rsidR="006815E2">
        <w:rPr>
          <w:rFonts w:ascii="Times New Roman" w:eastAsia="Times New Roman" w:hAnsi="Times New Roman" w:cs="Times New Roman"/>
          <w:lang w:eastAsia="hu-HU"/>
        </w:rPr>
        <w:t>540</w:t>
      </w:r>
      <w:r w:rsidRPr="00AA2036">
        <w:rPr>
          <w:rFonts w:ascii="Times New Roman" w:eastAsia="Times New Roman" w:hAnsi="Times New Roman" w:cs="Times New Roman"/>
          <w:lang w:eastAsia="hu-HU"/>
        </w:rPr>
        <w:t>-</w:t>
      </w:r>
      <w:r w:rsidR="000C44E4" w:rsidRPr="00AA2036">
        <w:rPr>
          <w:rFonts w:ascii="Times New Roman" w:eastAsia="Times New Roman" w:hAnsi="Times New Roman" w:cs="Times New Roman"/>
          <w:lang w:eastAsia="hu-HU"/>
        </w:rPr>
        <w:t>e</w:t>
      </w:r>
      <w:r w:rsidRPr="00AA2036">
        <w:rPr>
          <w:rFonts w:ascii="Times New Roman" w:eastAsia="Times New Roman" w:hAnsi="Times New Roman" w:cs="Times New Roman"/>
          <w:lang w:eastAsia="hu-HU"/>
        </w:rPr>
        <w:t>s telefonszámon.</w:t>
      </w:r>
      <w:r w:rsidR="006815E2">
        <w:rPr>
          <w:rFonts w:ascii="Times New Roman" w:eastAsia="Times New Roman" w:hAnsi="Times New Roman" w:cs="Times New Roman"/>
          <w:lang w:eastAsia="hu-HU"/>
        </w:rPr>
        <w:t xml:space="preserve"> A Hivatal 2019. július 22. napjától- 2019. augusztus 2. napjáig igazgatási szünetet tart. 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 xml:space="preserve">A pályázatok benyújtásának módja: </w:t>
      </w:r>
    </w:p>
    <w:p w:rsidR="008C32DF" w:rsidRPr="00AA2036" w:rsidRDefault="008C32DF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Postai úton, a pályázatnak a Budapest Főváros VIII. kerület Józsefvárosi Önkormányzat Polgármesteri Hivatal címére történő megküldésével (1082 Budapest, Baross utca 63-67.). Kérjük a borítékon feltüntetni a pályázati adatbázisban </w:t>
      </w:r>
      <w:proofErr w:type="gramStart"/>
      <w:r w:rsidRPr="00AA2036">
        <w:rPr>
          <w:rFonts w:ascii="Times New Roman" w:eastAsia="Times New Roman" w:hAnsi="Times New Roman" w:cs="Times New Roman"/>
          <w:lang w:eastAsia="hu-HU"/>
        </w:rPr>
        <w:t>szereplő azonosító</w:t>
      </w:r>
      <w:proofErr w:type="gramEnd"/>
      <w:r w:rsidRPr="00AA2036">
        <w:rPr>
          <w:rFonts w:ascii="Times New Roman" w:eastAsia="Times New Roman" w:hAnsi="Times New Roman" w:cs="Times New Roman"/>
          <w:lang w:eastAsia="hu-HU"/>
        </w:rPr>
        <w:t xml:space="preserve"> számot:</w:t>
      </w:r>
      <w:r w:rsidR="00F804A5" w:rsidRPr="00AA2036">
        <w:rPr>
          <w:rFonts w:ascii="Times New Roman" w:eastAsia="Times New Roman" w:hAnsi="Times New Roman" w:cs="Times New Roman"/>
          <w:lang w:eastAsia="hu-HU"/>
        </w:rPr>
        <w:t xml:space="preserve"> 17-/</w:t>
      </w:r>
      <w:r w:rsidR="000F055B">
        <w:rPr>
          <w:rFonts w:ascii="Times New Roman" w:eastAsia="Times New Roman" w:hAnsi="Times New Roman" w:cs="Times New Roman"/>
          <w:lang w:eastAsia="hu-HU"/>
        </w:rPr>
        <w:t xml:space="preserve">  </w:t>
      </w:r>
      <w:r w:rsidR="00F804A5" w:rsidRPr="00AA2036">
        <w:rPr>
          <w:rFonts w:ascii="Times New Roman" w:eastAsia="Times New Roman" w:hAnsi="Times New Roman" w:cs="Times New Roman"/>
          <w:lang w:eastAsia="hu-HU"/>
        </w:rPr>
        <w:t>201</w:t>
      </w:r>
      <w:r w:rsidR="00245435" w:rsidRPr="00AA2036">
        <w:rPr>
          <w:rFonts w:ascii="Times New Roman" w:eastAsia="Times New Roman" w:hAnsi="Times New Roman" w:cs="Times New Roman"/>
          <w:lang w:eastAsia="hu-HU"/>
        </w:rPr>
        <w:t>9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., valamint a munkakör megnevezését: </w:t>
      </w:r>
      <w:r w:rsidR="006815E2">
        <w:rPr>
          <w:rFonts w:ascii="Times New Roman" w:eastAsia="Times New Roman" w:hAnsi="Times New Roman" w:cs="Times New Roman"/>
          <w:lang w:eastAsia="hu-HU"/>
        </w:rPr>
        <w:t>jogi ügyintéző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8C32DF" w:rsidRPr="00AA2036" w:rsidRDefault="008C32DF" w:rsidP="006815E2">
      <w:pPr>
        <w:tabs>
          <w:tab w:val="left" w:pos="360"/>
          <w:tab w:val="num" w:pos="851"/>
        </w:tabs>
        <w:spacing w:after="0" w:line="240" w:lineRule="auto"/>
        <w:ind w:left="851" w:hanging="171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proofErr w:type="gramStart"/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vagy</w:t>
      </w:r>
      <w:proofErr w:type="gramEnd"/>
    </w:p>
    <w:p w:rsidR="008C32DF" w:rsidRPr="00AA2036" w:rsidRDefault="008C32DF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Elektronikus úton Jegyzői Kabinet Személyügyi Iroda részére a </w:t>
      </w:r>
      <w:proofErr w:type="spellStart"/>
      <w:r w:rsidRPr="00AA2036">
        <w:rPr>
          <w:rFonts w:ascii="Times New Roman" w:eastAsia="Times New Roman" w:hAnsi="Times New Roman" w:cs="Times New Roman"/>
          <w:lang w:eastAsia="hu-HU"/>
        </w:rPr>
        <w:t>szemelyugy</w:t>
      </w:r>
      <w:proofErr w:type="spellEnd"/>
      <w:r w:rsidRPr="00AA2036">
        <w:rPr>
          <w:rFonts w:ascii="Times New Roman" w:eastAsia="Times New Roman" w:hAnsi="Times New Roman" w:cs="Times New Roman"/>
          <w:lang w:eastAsia="hu-HU"/>
        </w:rPr>
        <w:t xml:space="preserve">@jozsefvaros.hu E-mail címen keresztül </w:t>
      </w:r>
    </w:p>
    <w:p w:rsidR="008C32DF" w:rsidRPr="00AA2036" w:rsidRDefault="008C32DF" w:rsidP="006815E2">
      <w:pPr>
        <w:tabs>
          <w:tab w:val="left" w:pos="360"/>
          <w:tab w:val="num" w:pos="851"/>
        </w:tabs>
        <w:spacing w:after="0" w:line="240" w:lineRule="auto"/>
        <w:ind w:left="851" w:hanging="171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proofErr w:type="gramStart"/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vagy</w:t>
      </w:r>
      <w:proofErr w:type="gramEnd"/>
    </w:p>
    <w:p w:rsidR="008C32DF" w:rsidRPr="00AA2036" w:rsidRDefault="008C32DF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Személyesen: Jegyzői Kabinet Személyügyi Iroda, Budapest, 1082 Budapest, Baross utca 63-67. 1. 116. </w:t>
      </w:r>
    </w:p>
    <w:p w:rsidR="008C32DF" w:rsidRPr="00AA2036" w:rsidRDefault="008C32DF" w:rsidP="008C32D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A pályázati eljárás, a pályázat elbírálásának módja, rendje:</w:t>
      </w:r>
    </w:p>
    <w:p w:rsidR="008C32DF" w:rsidRPr="00AA2036" w:rsidRDefault="008C32DF" w:rsidP="008C32D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>A pályázatokról az előkészítő bizottság által felállított rangsor figyelembevételével a jegyző</w:t>
      </w:r>
      <w:r w:rsidR="00684F9F" w:rsidRPr="00AA2036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a polgármester egyetértésével dönt. A pályázat eredményéről a pályázók legkésőbb az elbírálástól számított 15 napon belül írásban tájékoztatást kapnak. </w:t>
      </w:r>
    </w:p>
    <w:p w:rsidR="008C32DF" w:rsidRPr="00AA2036" w:rsidRDefault="008C32DF" w:rsidP="008C32D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pályázat elbírálásának határideje: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 </w:t>
      </w:r>
      <w:r w:rsidR="000F055B">
        <w:rPr>
          <w:rFonts w:ascii="Times New Roman" w:eastAsia="Times New Roman" w:hAnsi="Times New Roman" w:cs="Times New Roman"/>
          <w:lang w:eastAsia="hu-HU"/>
        </w:rPr>
        <w:t>2019. augusztus</w:t>
      </w:r>
      <w:r w:rsidR="00276354">
        <w:rPr>
          <w:rFonts w:ascii="Times New Roman" w:eastAsia="Times New Roman" w:hAnsi="Times New Roman" w:cs="Times New Roman"/>
          <w:lang w:eastAsia="hu-HU"/>
        </w:rPr>
        <w:t xml:space="preserve"> 22</w:t>
      </w:r>
      <w:r w:rsidR="00245435" w:rsidRPr="00AA2036">
        <w:rPr>
          <w:rFonts w:ascii="Times New Roman" w:eastAsia="Times New Roman" w:hAnsi="Times New Roman" w:cs="Times New Roman"/>
          <w:lang w:eastAsia="hu-HU"/>
        </w:rPr>
        <w:t>.</w:t>
      </w:r>
    </w:p>
    <w:p w:rsidR="008C32DF" w:rsidRPr="00AA2036" w:rsidRDefault="008C32DF" w:rsidP="008C32D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munkáltatóval kapcsolatos egyéb lényeges információ:</w:t>
      </w:r>
    </w:p>
    <w:p w:rsidR="0002751D" w:rsidRPr="00AA2036" w:rsidRDefault="0002751D" w:rsidP="0002751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közszolgálati jogviszony 6 hónap próbaidő kikötésével jön létre. </w:t>
      </w:r>
    </w:p>
    <w:p w:rsidR="00245435" w:rsidRPr="00AA2036" w:rsidRDefault="00245435" w:rsidP="00245435">
      <w:pPr>
        <w:jc w:val="both"/>
        <w:rPr>
          <w:rFonts w:ascii="Times New Roman" w:hAnsi="Times New Roman" w:cs="Times New Roman"/>
        </w:rPr>
      </w:pPr>
      <w:r w:rsidRPr="00AA2036">
        <w:rPr>
          <w:rFonts w:ascii="Times New Roman" w:hAnsi="Times New Roman" w:cs="Times New Roman"/>
        </w:rPr>
        <w:t>A Polgármesteri Hivatalnál foglalkoztatott köztisztviselők illetményalapja 52.000 Ft.</w:t>
      </w:r>
    </w:p>
    <w:p w:rsidR="008C32DF" w:rsidRPr="00AA2036" w:rsidRDefault="00245435" w:rsidP="00245435">
      <w:pPr>
        <w:jc w:val="both"/>
        <w:rPr>
          <w:rFonts w:ascii="Times New Roman" w:hAnsi="Times New Roman" w:cs="Times New Roman"/>
        </w:rPr>
      </w:pPr>
      <w:r w:rsidRPr="00AA2036">
        <w:rPr>
          <w:rFonts w:ascii="Times New Roman" w:hAnsi="Times New Roman" w:cs="Times New Roman"/>
        </w:rPr>
        <w:t xml:space="preserve">A </w:t>
      </w:r>
      <w:proofErr w:type="spellStart"/>
      <w:r w:rsidRPr="00AA2036">
        <w:rPr>
          <w:rFonts w:ascii="Times New Roman" w:hAnsi="Times New Roman" w:cs="Times New Roman"/>
        </w:rPr>
        <w:t>cafetéria</w:t>
      </w:r>
      <w:proofErr w:type="spellEnd"/>
      <w:r w:rsidRPr="00AA2036">
        <w:rPr>
          <w:rFonts w:ascii="Times New Roman" w:hAnsi="Times New Roman" w:cs="Times New Roman"/>
        </w:rPr>
        <w:t xml:space="preserve"> juttatás éves összege bruttó 200.000 Ft.</w:t>
      </w:r>
    </w:p>
    <w:sectPr w:rsidR="008C32DF" w:rsidRPr="00AA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55CF"/>
    <w:multiLevelType w:val="hybridMultilevel"/>
    <w:tmpl w:val="78586D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65926"/>
    <w:multiLevelType w:val="hybridMultilevel"/>
    <w:tmpl w:val="9CB423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612BB"/>
    <w:multiLevelType w:val="hybridMultilevel"/>
    <w:tmpl w:val="8F368D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F7804"/>
    <w:multiLevelType w:val="hybridMultilevel"/>
    <w:tmpl w:val="66486F58"/>
    <w:lvl w:ilvl="0" w:tplc="49548450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45"/>
    <w:rsid w:val="00003EFC"/>
    <w:rsid w:val="00014EA5"/>
    <w:rsid w:val="0002751D"/>
    <w:rsid w:val="00063644"/>
    <w:rsid w:val="000C10B1"/>
    <w:rsid w:val="000C44E4"/>
    <w:rsid w:val="000F055B"/>
    <w:rsid w:val="00141AAB"/>
    <w:rsid w:val="00161DC6"/>
    <w:rsid w:val="00245435"/>
    <w:rsid w:val="00276354"/>
    <w:rsid w:val="004F24B1"/>
    <w:rsid w:val="006815E2"/>
    <w:rsid w:val="00684F9F"/>
    <w:rsid w:val="007117F0"/>
    <w:rsid w:val="00761477"/>
    <w:rsid w:val="007D2D65"/>
    <w:rsid w:val="00861513"/>
    <w:rsid w:val="008B15C3"/>
    <w:rsid w:val="008C141A"/>
    <w:rsid w:val="008C32DF"/>
    <w:rsid w:val="008F2BD8"/>
    <w:rsid w:val="00960B8B"/>
    <w:rsid w:val="00A847FF"/>
    <w:rsid w:val="00A86C5E"/>
    <w:rsid w:val="00AA2036"/>
    <w:rsid w:val="00AC6437"/>
    <w:rsid w:val="00AF6B5C"/>
    <w:rsid w:val="00B47695"/>
    <w:rsid w:val="00B60C45"/>
    <w:rsid w:val="00E5370E"/>
    <w:rsid w:val="00E976B7"/>
    <w:rsid w:val="00EC3E21"/>
    <w:rsid w:val="00F35CD5"/>
    <w:rsid w:val="00F804A5"/>
    <w:rsid w:val="00F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4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4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B68D-73CE-4D6D-9C7F-3DB33E78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481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Kovácsné Mezőfi Krisztina</cp:lastModifiedBy>
  <cp:revision>4</cp:revision>
  <cp:lastPrinted>2019-07-11T12:16:00Z</cp:lastPrinted>
  <dcterms:created xsi:type="dcterms:W3CDTF">2019-07-11T11:39:00Z</dcterms:created>
  <dcterms:modified xsi:type="dcterms:W3CDTF">2019-07-11T12:16:00Z</dcterms:modified>
</cp:coreProperties>
</file>